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63" w:rsidRDefault="00256610">
      <w:pPr>
        <w:pStyle w:val="Standard"/>
        <w:ind w:left="5954"/>
      </w:pPr>
      <w:r>
        <w:rPr>
          <w:b/>
          <w:sz w:val="28"/>
          <w:szCs w:val="28"/>
        </w:rPr>
        <w:t>УТВЕРЖДЕНО</w:t>
      </w:r>
    </w:p>
    <w:p w:rsidR="00777263" w:rsidRDefault="00256610">
      <w:pPr>
        <w:pStyle w:val="Standard"/>
        <w:ind w:left="5954"/>
      </w:pPr>
      <w:r>
        <w:rPr>
          <w:sz w:val="28"/>
          <w:szCs w:val="28"/>
        </w:rPr>
        <w:t>Протокол заседания</w:t>
      </w:r>
    </w:p>
    <w:p w:rsidR="00777263" w:rsidRDefault="00256610">
      <w:pPr>
        <w:pStyle w:val="Standard"/>
        <w:ind w:left="5954"/>
      </w:pPr>
      <w:r>
        <w:rPr>
          <w:sz w:val="28"/>
          <w:szCs w:val="28"/>
        </w:rPr>
        <w:t>профсоюзного комитета</w:t>
      </w:r>
    </w:p>
    <w:p w:rsidR="00777263" w:rsidRDefault="00D41F9F">
      <w:pPr>
        <w:pStyle w:val="Standard"/>
        <w:ind w:left="5954"/>
      </w:pPr>
      <w:r>
        <w:rPr>
          <w:sz w:val="28"/>
          <w:szCs w:val="28"/>
        </w:rPr>
        <w:t>05.01</w:t>
      </w:r>
      <w:r w:rsidR="00256610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bookmarkStart w:id="0" w:name="_GoBack"/>
      <w:bookmarkEnd w:id="0"/>
      <w:r>
        <w:rPr>
          <w:sz w:val="28"/>
          <w:szCs w:val="28"/>
        </w:rPr>
        <w:t xml:space="preserve"> № 1</w:t>
      </w:r>
    </w:p>
    <w:p w:rsidR="00777263" w:rsidRDefault="00777263">
      <w:pPr>
        <w:pStyle w:val="Standard"/>
        <w:jc w:val="center"/>
        <w:rPr>
          <w:sz w:val="28"/>
          <w:szCs w:val="28"/>
        </w:rPr>
      </w:pPr>
    </w:p>
    <w:p w:rsidR="00777263" w:rsidRDefault="00777263">
      <w:pPr>
        <w:pStyle w:val="Standard"/>
        <w:jc w:val="center"/>
        <w:rPr>
          <w:sz w:val="28"/>
          <w:szCs w:val="28"/>
        </w:rPr>
      </w:pPr>
    </w:p>
    <w:p w:rsidR="00777263" w:rsidRDefault="00777263">
      <w:pPr>
        <w:pStyle w:val="Standard"/>
        <w:jc w:val="center"/>
        <w:rPr>
          <w:sz w:val="28"/>
          <w:szCs w:val="28"/>
        </w:rPr>
      </w:pPr>
    </w:p>
    <w:p w:rsidR="00777263" w:rsidRDefault="00777263">
      <w:pPr>
        <w:pStyle w:val="Standard"/>
        <w:jc w:val="center"/>
        <w:rPr>
          <w:sz w:val="28"/>
          <w:szCs w:val="28"/>
        </w:rPr>
      </w:pPr>
    </w:p>
    <w:p w:rsidR="00777263" w:rsidRDefault="00777263">
      <w:pPr>
        <w:pStyle w:val="Standard"/>
        <w:jc w:val="center"/>
        <w:rPr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256610">
      <w:pPr>
        <w:pStyle w:val="Standard"/>
        <w:jc w:val="center"/>
      </w:pPr>
      <w:r>
        <w:rPr>
          <w:b/>
          <w:bCs/>
          <w:sz w:val="28"/>
          <w:szCs w:val="28"/>
        </w:rPr>
        <w:t>ПЛАН РАБОТЫ</w:t>
      </w:r>
    </w:p>
    <w:p w:rsidR="00777263" w:rsidRDefault="00256610">
      <w:pPr>
        <w:pStyle w:val="Standard"/>
        <w:jc w:val="center"/>
      </w:pPr>
      <w:r>
        <w:rPr>
          <w:b/>
          <w:bCs/>
          <w:sz w:val="28"/>
          <w:szCs w:val="28"/>
        </w:rPr>
        <w:t>профсоюзного комитета</w:t>
      </w:r>
    </w:p>
    <w:p w:rsidR="00777263" w:rsidRDefault="00256610">
      <w:pPr>
        <w:pStyle w:val="Standard"/>
        <w:jc w:val="center"/>
      </w:pPr>
      <w:r>
        <w:rPr>
          <w:b/>
          <w:bCs/>
          <w:sz w:val="28"/>
          <w:szCs w:val="28"/>
        </w:rPr>
        <w:t>учащихся Пинского колледжа УО «Брестский государственный университет имени А.С.Пушкина»</w:t>
      </w:r>
    </w:p>
    <w:p w:rsidR="00777263" w:rsidRDefault="00256610">
      <w:pPr>
        <w:pStyle w:val="Standard"/>
        <w:jc w:val="center"/>
      </w:pPr>
      <w:r>
        <w:rPr>
          <w:b/>
          <w:bCs/>
          <w:sz w:val="28"/>
          <w:szCs w:val="28"/>
        </w:rPr>
        <w:t>Белорусского профсоюза работников образования и науки</w:t>
      </w:r>
    </w:p>
    <w:p w:rsidR="00777263" w:rsidRDefault="00256610">
      <w:pPr>
        <w:pStyle w:val="Standard"/>
        <w:jc w:val="center"/>
      </w:pPr>
      <w:r>
        <w:rPr>
          <w:b/>
          <w:bCs/>
          <w:sz w:val="28"/>
          <w:szCs w:val="28"/>
        </w:rPr>
        <w:t xml:space="preserve">на 1 полугодие </w:t>
      </w:r>
      <w:r w:rsidR="00D41F9F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года</w:t>
      </w: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p w:rsidR="00777263" w:rsidRDefault="00777263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4"/>
        <w:gridCol w:w="4337"/>
        <w:gridCol w:w="2269"/>
      </w:tblGrid>
      <w:tr w:rsidR="00777263"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77726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  <w:p w:rsidR="00777263" w:rsidRDefault="00256610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Вопросы, вносимые на рассмотрение профсоюзного комитета</w:t>
            </w:r>
          </w:p>
          <w:p w:rsidR="00777263" w:rsidRDefault="0077726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77726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  <w:p w:rsidR="00777263" w:rsidRDefault="00256610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Организационно-массовые мероприятия</w:t>
            </w:r>
          </w:p>
          <w:p w:rsidR="00777263" w:rsidRDefault="0077726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256610">
            <w:pPr>
              <w:pStyle w:val="Standard"/>
              <w:ind w:left="-6380"/>
            </w:pPr>
            <w:r>
              <w:rPr>
                <w:b/>
                <w:bCs/>
                <w:sz w:val="28"/>
                <w:szCs w:val="28"/>
              </w:rPr>
              <w:t>Впварпррп</w:t>
            </w:r>
          </w:p>
          <w:p w:rsidR="00777263" w:rsidRDefault="00256610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Обучение профактива</w:t>
            </w:r>
          </w:p>
        </w:tc>
      </w:tr>
      <w:tr w:rsidR="00777263">
        <w:tc>
          <w:tcPr>
            <w:tcW w:w="104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256610">
            <w:pPr>
              <w:pStyle w:val="Standard"/>
              <w:ind w:left="-638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Январь</w:t>
            </w:r>
          </w:p>
        </w:tc>
      </w:tr>
      <w:tr w:rsidR="00777263"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 xml:space="preserve">1. Об утверждении статистического отчета за </w:t>
            </w:r>
            <w:r w:rsidR="00D41F9F">
              <w:rPr>
                <w:bCs/>
                <w:sz w:val="28"/>
                <w:szCs w:val="28"/>
              </w:rPr>
              <w:t>2017</w:t>
            </w:r>
            <w:r>
              <w:rPr>
                <w:bCs/>
                <w:sz w:val="28"/>
                <w:szCs w:val="28"/>
              </w:rPr>
              <w:t xml:space="preserve"> год.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 xml:space="preserve">2. Об утверждении сметы доходов и расходов профкома на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год.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 xml:space="preserve">3. Об утверждении финансового отчета профсоюзной организации за </w:t>
            </w:r>
            <w:r w:rsidR="00D41F9F">
              <w:rPr>
                <w:bCs/>
                <w:sz w:val="28"/>
                <w:szCs w:val="28"/>
              </w:rPr>
              <w:t>2017</w:t>
            </w:r>
            <w:r>
              <w:rPr>
                <w:bCs/>
                <w:sz w:val="28"/>
                <w:szCs w:val="28"/>
              </w:rPr>
              <w:t xml:space="preserve"> год.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 xml:space="preserve">4. Об утверждении учетной политики профсоюзной организации на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год.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 xml:space="preserve">5. Об утверждении номенклатуры дел профсоюзной организации на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год.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 xml:space="preserve">6. Об утверждении плана работы профсоюзного комитета на 1-е полугодие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 xml:space="preserve">7. Об утверждении плана обучения профактива на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год.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 xml:space="preserve">8. Об утверждении плана работы комиссий профкома на 1-е полугодие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г. (по каждой).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 xml:space="preserve">9. О работе профкома во 2-м полугодии </w:t>
            </w:r>
            <w:r w:rsidR="00D41F9F">
              <w:rPr>
                <w:bCs/>
                <w:sz w:val="28"/>
                <w:szCs w:val="28"/>
              </w:rPr>
              <w:t>2017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777263" w:rsidRDefault="00777263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  <w:p w:rsidR="00777263" w:rsidRDefault="00777263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  <w:p w:rsidR="00777263" w:rsidRDefault="00777263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 xml:space="preserve">1. Подготовить отчетность за </w:t>
            </w:r>
            <w:r w:rsidR="00D41F9F">
              <w:rPr>
                <w:bCs/>
                <w:sz w:val="28"/>
                <w:szCs w:val="28"/>
              </w:rPr>
              <w:t>2017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 xml:space="preserve">2. Составить план работы профкома 1-е полугодие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год и план обучения профактива на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год.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 xml:space="preserve">3.  </w:t>
            </w:r>
            <w:r>
              <w:rPr>
                <w:sz w:val="28"/>
                <w:szCs w:val="28"/>
              </w:rPr>
              <w:t>Оформление информационных профсоюзных стендов.</w:t>
            </w:r>
          </w:p>
          <w:p w:rsidR="00777263" w:rsidRDefault="00777263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256610">
            <w:pPr>
              <w:pStyle w:val="Standard"/>
              <w:ind w:left="-6380"/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>1. Семинар-ссссовещание</w:t>
            </w:r>
          </w:p>
        </w:tc>
      </w:tr>
      <w:tr w:rsidR="00777263">
        <w:tc>
          <w:tcPr>
            <w:tcW w:w="104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256610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777263"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1. О стипендии обкома профсоюза.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lastRenderedPageBreak/>
              <w:t>2.  О проведении мероприятий, посвященных Дню Святого Валентина, Дню защитников Отечества.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3. О мотивации профсоюзного членства.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 xml:space="preserve">4. О выполнении профсоюзным комитетом решений и поручений вышестоящей организации и собственных решений в </w:t>
            </w:r>
            <w:r w:rsidR="00D41F9F">
              <w:rPr>
                <w:bCs/>
                <w:sz w:val="28"/>
                <w:szCs w:val="28"/>
              </w:rPr>
              <w:t>2017</w:t>
            </w:r>
            <w:r>
              <w:rPr>
                <w:bCs/>
                <w:sz w:val="28"/>
                <w:szCs w:val="28"/>
              </w:rPr>
              <w:t xml:space="preserve"> году.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5. О проведении отчетно-выборных собраний в профгруппах.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sz w:val="28"/>
                <w:szCs w:val="28"/>
              </w:rPr>
              <w:t>6. О согласовании размера материальной помощи учащимся.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7.О работе инспекторов по охране труда.</w:t>
            </w:r>
          </w:p>
        </w:tc>
        <w:tc>
          <w:tcPr>
            <w:tcW w:w="4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 xml:space="preserve">1. Подготовить документы учащегося для получения </w:t>
            </w:r>
            <w:r>
              <w:rPr>
                <w:bCs/>
                <w:sz w:val="28"/>
                <w:szCs w:val="28"/>
              </w:rPr>
              <w:lastRenderedPageBreak/>
              <w:t>стипендии Брестского областного комитета.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2. Участие в мероприятиях, посвященных Дню Святого Валентина, Дню защитников Отечества.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3. Утвердить график и провести отчетно-выборные собрания в профгруппах.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4. Провести сверку состава профсоюзной организации, навести порядок в учетных документах.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5.Провести День информирования в профсоюзной организации.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6. Оформление информационных профсоюзных стендов.</w:t>
            </w:r>
          </w:p>
          <w:p w:rsidR="00777263" w:rsidRDefault="00256610">
            <w:pPr>
              <w:pStyle w:val="Standard"/>
            </w:pPr>
            <w:r>
              <w:rPr>
                <w:sz w:val="28"/>
                <w:szCs w:val="28"/>
              </w:rPr>
              <w:t>7. Оформление профсоюзной странички на сайте колледжа.</w:t>
            </w:r>
          </w:p>
          <w:p w:rsidR="00777263" w:rsidRDefault="00777263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  <w:p w:rsidR="00777263" w:rsidRDefault="00256610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1. Учеба по заполнению протоколов </w:t>
            </w:r>
            <w:r>
              <w:rPr>
                <w:sz w:val="28"/>
                <w:szCs w:val="28"/>
              </w:rPr>
              <w:lastRenderedPageBreak/>
              <w:t>собраний, проводимых в профгруппе.</w:t>
            </w:r>
          </w:p>
          <w:p w:rsidR="00777263" w:rsidRDefault="00777263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777263" w:rsidRDefault="00777263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</w:tc>
      </w:tr>
      <w:tr w:rsidR="00777263">
        <w:tc>
          <w:tcPr>
            <w:tcW w:w="104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256610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Март</w:t>
            </w:r>
          </w:p>
        </w:tc>
      </w:tr>
      <w:tr w:rsidR="00777263"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1. Об участии в мероприятиях, посвященных Международному женскому дню.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2. О работе жилищно-бытовой комиссии.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3. О работе профоргов групп 3-го курса.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4. О проведении рейдов в общежитии.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bCs/>
                <w:sz w:val="28"/>
                <w:szCs w:val="28"/>
              </w:rPr>
              <w:t xml:space="preserve"> Об утверждении отчетного доклада председателя профкома.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bCs/>
                <w:sz w:val="28"/>
                <w:szCs w:val="28"/>
              </w:rPr>
              <w:t>Об утверждении постановления отчетно-выборной конференции.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О согласовании размера надбавок к стипендии.</w:t>
            </w:r>
          </w:p>
          <w:p w:rsidR="00777263" w:rsidRDefault="00256610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О согласовании размера материальной помощи учащимся.</w:t>
            </w:r>
          </w:p>
        </w:tc>
        <w:tc>
          <w:tcPr>
            <w:tcW w:w="4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 xml:space="preserve">1. Провести конкурс «Мисс Весна –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>».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2. Принять участие в мероприятиях, посвященных Международному женскому дню.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3. Проанализировать работу профоргов групп 3-го курса.</w:t>
            </w:r>
            <w:r>
              <w:rPr>
                <w:bCs/>
                <w:sz w:val="28"/>
                <w:szCs w:val="28"/>
              </w:rPr>
              <w:br/>
              <w:t>4. Подготовить материалы для отчетных докладов профкома, ревизионной комиссии.</w:t>
            </w:r>
          </w:p>
          <w:p w:rsidR="00777263" w:rsidRDefault="00256610">
            <w:pPr>
              <w:pStyle w:val="Standard"/>
            </w:pPr>
            <w:r>
              <w:rPr>
                <w:sz w:val="28"/>
                <w:szCs w:val="28"/>
              </w:rPr>
              <w:t>5. Оформление информационных профсоюзных стендов.</w:t>
            </w:r>
          </w:p>
          <w:p w:rsidR="00777263" w:rsidRDefault="00256610">
            <w:pPr>
              <w:pStyle w:val="Standard"/>
            </w:pPr>
            <w:r>
              <w:rPr>
                <w:sz w:val="28"/>
                <w:szCs w:val="28"/>
              </w:rPr>
              <w:t>6. Оформление профсоюзной странички на сайте колледжа.</w:t>
            </w:r>
          </w:p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777263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:rsidR="00777263" w:rsidRDefault="00256610">
            <w:pPr>
              <w:pStyle w:val="Standard"/>
              <w:jc w:val="both"/>
            </w:pPr>
            <w:r>
              <w:rPr>
                <w:sz w:val="28"/>
                <w:szCs w:val="28"/>
              </w:rPr>
              <w:t>1. Учеба новых членов профсоюзного комитета по основным направлениям работы.</w:t>
            </w:r>
          </w:p>
          <w:p w:rsidR="00777263" w:rsidRDefault="00777263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2. Семинар для членов ревизионной комиссии.</w:t>
            </w:r>
          </w:p>
        </w:tc>
      </w:tr>
      <w:tr w:rsidR="00777263">
        <w:tc>
          <w:tcPr>
            <w:tcW w:w="104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256610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777263"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1. Об участии в мероприятиях, посвященных Дню юмора.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2. О ведении дневников профгрупоргов.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3. О работе культмассовой комиссии.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4. О работе профкома с обращениями, заявлениями, жалобами членов профсоюза.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О согласовании размера надбавок к стипендии.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sz w:val="28"/>
                <w:szCs w:val="28"/>
              </w:rPr>
              <w:t>6. О согласовании размера материальной помощи учащимся.</w:t>
            </w:r>
          </w:p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1. Принять участие в мероприятиях, посвященных Дню юмора.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2. Проверить заполнение дневников профгрупоргов.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3. Провести круглый стол с участием членов профкома, профоргов, членов профсоюза.</w:t>
            </w:r>
          </w:p>
          <w:p w:rsidR="00777263" w:rsidRDefault="00256610">
            <w:pPr>
              <w:pStyle w:val="Standard"/>
            </w:pPr>
            <w:r>
              <w:rPr>
                <w:sz w:val="28"/>
                <w:szCs w:val="28"/>
              </w:rPr>
              <w:t>4. Оформление информационных профсоюзных стендов.</w:t>
            </w:r>
          </w:p>
          <w:p w:rsidR="00777263" w:rsidRDefault="00256610">
            <w:pPr>
              <w:pStyle w:val="Standard"/>
            </w:pPr>
            <w:r>
              <w:rPr>
                <w:sz w:val="28"/>
                <w:szCs w:val="28"/>
              </w:rPr>
              <w:t>5. Оформление профсоюзной странички на сайте колледжа.</w:t>
            </w:r>
          </w:p>
          <w:p w:rsidR="00777263" w:rsidRDefault="00777263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  <w:p w:rsidR="00777263" w:rsidRDefault="00256610">
            <w:pPr>
              <w:pStyle w:val="Standard"/>
              <w:jc w:val="both"/>
            </w:pPr>
            <w:r>
              <w:rPr>
                <w:sz w:val="28"/>
                <w:szCs w:val="28"/>
              </w:rPr>
              <w:lastRenderedPageBreak/>
              <w:t>1. Требования к заполнению основной документации.</w:t>
            </w:r>
          </w:p>
          <w:p w:rsidR="00777263" w:rsidRDefault="00777263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777263" w:rsidRDefault="00256610">
            <w:pPr>
              <w:pStyle w:val="Standard"/>
              <w:jc w:val="both"/>
            </w:pPr>
            <w:r>
              <w:rPr>
                <w:sz w:val="28"/>
                <w:szCs w:val="28"/>
              </w:rPr>
              <w:t>2. «Молодой специалист. Права и гарантии»</w:t>
            </w:r>
          </w:p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</w:tc>
      </w:tr>
      <w:tr w:rsidR="00777263">
        <w:tc>
          <w:tcPr>
            <w:tcW w:w="104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256610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Май</w:t>
            </w:r>
          </w:p>
        </w:tc>
      </w:tr>
      <w:tr w:rsidR="00777263"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777263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:rsidR="00777263" w:rsidRDefault="00256610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Об участии в мероприятиях, посвященных Дню Победы.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2. Об оказании помощи в проведении выпускной линейки.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 xml:space="preserve">3. О планировании работы профкома на 2-е полугодие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года.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4. О работе информационно-организационной комиссии.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5. О снятии с учета профсоюзной организации учащихся выпускных групп.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6. О выполнении локальных нормативных документов.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О согласовании размера надбавок к стипендии.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О согласовании размера материальной помощи учащимся.</w:t>
            </w:r>
          </w:p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Принять участие в мероприятиях, посвященных Дню Победы.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2. Оказать помощь в проведении выпускной линейки.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 xml:space="preserve">3. Собрать предложения для подготовки плана работы профкома на 2-е полугодие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года.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4. Снять с учета профсоюзной организации учащихся выпускных групп.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5. Провести совместное заседание директора и членов профкома по вопросу выполнения пунктов Соглашения.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6. Провести День информирования в профсоюзной организации.</w:t>
            </w:r>
          </w:p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  <w:p w:rsidR="00777263" w:rsidRDefault="00256610">
            <w:pPr>
              <w:pStyle w:val="Standard"/>
              <w:jc w:val="both"/>
            </w:pPr>
            <w:r>
              <w:rPr>
                <w:sz w:val="28"/>
                <w:szCs w:val="28"/>
              </w:rPr>
              <w:t>1. Учеба «Планирование работы в профгруппе».</w:t>
            </w:r>
          </w:p>
          <w:p w:rsidR="00777263" w:rsidRDefault="00777263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777263" w:rsidRDefault="00256610">
            <w:pPr>
              <w:pStyle w:val="Standard"/>
              <w:jc w:val="both"/>
            </w:pPr>
            <w:r>
              <w:rPr>
                <w:sz w:val="28"/>
                <w:szCs w:val="28"/>
              </w:rPr>
              <w:t>2. Тренинг «Лидер. Воспитай себя сам!»</w:t>
            </w:r>
          </w:p>
          <w:p w:rsidR="00777263" w:rsidRDefault="00777263">
            <w:pPr>
              <w:pStyle w:val="Standard"/>
              <w:rPr>
                <w:sz w:val="28"/>
                <w:szCs w:val="28"/>
              </w:rPr>
            </w:pPr>
          </w:p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</w:tc>
      </w:tr>
      <w:tr w:rsidR="00777263">
        <w:tc>
          <w:tcPr>
            <w:tcW w:w="104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256610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>Июнь</w:t>
            </w:r>
          </w:p>
        </w:tc>
      </w:tr>
      <w:tr w:rsidR="00777263"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>1. О стипендии обкома профсоюза.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 xml:space="preserve">2. О выполнении плана работы за первое полугодие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года.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lastRenderedPageBreak/>
              <w:t xml:space="preserve">3. Об утверждении плана работы профкома на 2-е полугодие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года.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 xml:space="preserve">4. Об утверждении планов работы комиссий профкома на 2-е полугодие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777263" w:rsidRDefault="00256610">
            <w:pPr>
              <w:pStyle w:val="Standard"/>
              <w:jc w:val="both"/>
            </w:pPr>
            <w:r>
              <w:rPr>
                <w:sz w:val="28"/>
                <w:szCs w:val="28"/>
              </w:rPr>
              <w:t>5. О согласовании размера материальной помощи учащимся.</w:t>
            </w:r>
          </w:p>
          <w:p w:rsidR="00777263" w:rsidRDefault="00777263">
            <w:pPr>
              <w:pStyle w:val="Standard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lastRenderedPageBreak/>
              <w:t>1. Подготовить документы учащегося для получения стипендии Брестского областного комитета.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lastRenderedPageBreak/>
              <w:t>2. Подготовить квартальные отчеты.</w:t>
            </w:r>
          </w:p>
          <w:p w:rsidR="00777263" w:rsidRDefault="00256610">
            <w:pPr>
              <w:pStyle w:val="Standard"/>
            </w:pPr>
            <w:r>
              <w:rPr>
                <w:bCs/>
                <w:sz w:val="28"/>
                <w:szCs w:val="28"/>
              </w:rPr>
              <w:t xml:space="preserve">3. Подготовить план работы профкома на 2-е полугодие </w:t>
            </w:r>
            <w:r w:rsidR="00D41F9F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263" w:rsidRDefault="00256610">
            <w:pPr>
              <w:pStyle w:val="Standard"/>
              <w:jc w:val="both"/>
            </w:pPr>
            <w:r>
              <w:rPr>
                <w:sz w:val="28"/>
                <w:szCs w:val="28"/>
              </w:rPr>
              <w:lastRenderedPageBreak/>
              <w:t xml:space="preserve">1. Проведение анализа работы профсоюзной организации по выдаче, ведению </w:t>
            </w:r>
            <w:r>
              <w:rPr>
                <w:sz w:val="28"/>
                <w:szCs w:val="28"/>
              </w:rPr>
              <w:lastRenderedPageBreak/>
              <w:t>и хранению профсоюзных документов.</w:t>
            </w:r>
          </w:p>
          <w:p w:rsidR="00777263" w:rsidRDefault="00777263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</w:tr>
    </w:tbl>
    <w:p w:rsidR="00777263" w:rsidRDefault="00777263">
      <w:pPr>
        <w:pStyle w:val="Standard"/>
      </w:pPr>
    </w:p>
    <w:p w:rsidR="00777263" w:rsidRDefault="001D6E1C">
      <w:pPr>
        <w:pStyle w:val="Standard"/>
        <w:rPr>
          <w:sz w:val="28"/>
          <w:szCs w:val="28"/>
        </w:rPr>
      </w:pPr>
      <w:r w:rsidRPr="00F0022D"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3CFD5C9F" wp14:editId="5ED714E1">
            <wp:simplePos x="0" y="0"/>
            <wp:positionH relativeFrom="page">
              <wp:posOffset>2783205</wp:posOffset>
            </wp:positionH>
            <wp:positionV relativeFrom="paragraph">
              <wp:posOffset>13335</wp:posOffset>
            </wp:positionV>
            <wp:extent cx="1257300" cy="719455"/>
            <wp:effectExtent l="0" t="0" r="0" b="4445"/>
            <wp:wrapNone/>
            <wp:docPr id="2" name="Рисунок 2" descr="C:\Users\Артем\Desktop\ррр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рррр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3" t="23210" r="24857" b="58965"/>
                    <a:stretch/>
                  </pic:blipFill>
                  <pic:spPr bwMode="auto">
                    <a:xfrm>
                      <a:off x="0" y="0"/>
                      <a:ext cx="12573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263" w:rsidRDefault="00256610" w:rsidP="00D30E74">
      <w:pPr>
        <w:pStyle w:val="Standard"/>
        <w:ind w:left="-142"/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766D">
        <w:rPr>
          <w:sz w:val="28"/>
          <w:szCs w:val="28"/>
        </w:rPr>
        <w:t>А.Э.Шикеля</w:t>
      </w:r>
    </w:p>
    <w:p w:rsidR="00777263" w:rsidRDefault="00777263" w:rsidP="00D30E74">
      <w:pPr>
        <w:pStyle w:val="Standard"/>
        <w:ind w:left="142"/>
        <w:rPr>
          <w:sz w:val="28"/>
          <w:szCs w:val="28"/>
        </w:rPr>
      </w:pPr>
    </w:p>
    <w:p w:rsidR="00777263" w:rsidRDefault="00777263">
      <w:pPr>
        <w:pStyle w:val="Standard"/>
      </w:pPr>
    </w:p>
    <w:sectPr w:rsidR="00777263" w:rsidSect="0044766D">
      <w:pgSz w:w="11906" w:h="16838"/>
      <w:pgMar w:top="1134" w:right="850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76" w:rsidRDefault="00253676">
      <w:r>
        <w:separator/>
      </w:r>
    </w:p>
  </w:endnote>
  <w:endnote w:type="continuationSeparator" w:id="0">
    <w:p w:rsidR="00253676" w:rsidRDefault="0025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76" w:rsidRDefault="00253676">
      <w:r>
        <w:rPr>
          <w:color w:val="000000"/>
        </w:rPr>
        <w:separator/>
      </w:r>
    </w:p>
  </w:footnote>
  <w:footnote w:type="continuationSeparator" w:id="0">
    <w:p w:rsidR="00253676" w:rsidRDefault="0025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63"/>
    <w:rsid w:val="001D6E1C"/>
    <w:rsid w:val="00253676"/>
    <w:rsid w:val="00256610"/>
    <w:rsid w:val="002B6C52"/>
    <w:rsid w:val="003A27E7"/>
    <w:rsid w:val="0044766D"/>
    <w:rsid w:val="00777263"/>
    <w:rsid w:val="008667ED"/>
    <w:rsid w:val="00BB2D1F"/>
    <w:rsid w:val="00D30E74"/>
    <w:rsid w:val="00D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E3C5"/>
  <w15:docId w15:val="{6033BD65-B9F7-4514-A16A-AA30453D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Arial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Текст выноски Знак"/>
    <w:basedOn w:val="a0"/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User</cp:lastModifiedBy>
  <cp:revision>2</cp:revision>
  <cp:lastPrinted>2015-08-31T09:11:00Z</cp:lastPrinted>
  <dcterms:created xsi:type="dcterms:W3CDTF">2018-04-04T08:23:00Z</dcterms:created>
  <dcterms:modified xsi:type="dcterms:W3CDTF">2018-04-04T08:23:00Z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